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A2" w:rsidRDefault="007864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46A7" w:rsidRDefault="007864A2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Экспертиза проекта постановления </w:t>
      </w:r>
    </w:p>
    <w:p w:rsidR="003F46A7" w:rsidRPr="00E06024" w:rsidRDefault="003F46A7" w:rsidP="001C374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3F46A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 пред</w:t>
      </w:r>
      <w:r w:rsidR="001C374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оставлению муниципальной услуги </w:t>
      </w:r>
      <w:r w:rsidR="001C374C" w:rsidRPr="001C374C">
        <w:rPr>
          <w:rFonts w:ascii="Times New Roman" w:hAnsi="Times New Roman" w:cs="Times New Roman"/>
          <w:b/>
          <w:sz w:val="28"/>
        </w:rPr>
        <w:t>«</w:t>
      </w:r>
      <w:r w:rsidR="00334B24" w:rsidRPr="00334B24">
        <w:rPr>
          <w:rFonts w:ascii="Times New Roman" w:hAnsi="Times New Roman" w:cs="Times New Roman"/>
          <w:b/>
          <w:sz w:val="28"/>
          <w:szCs w:val="28"/>
        </w:rPr>
        <w:t>Подготовка и утверждение документации по планировке территории</w:t>
      </w:r>
      <w:r w:rsidR="001C374C" w:rsidRPr="001C374C">
        <w:rPr>
          <w:rFonts w:ascii="Times New Roman" w:hAnsi="Times New Roman" w:cs="Times New Roman"/>
          <w:b/>
          <w:sz w:val="28"/>
        </w:rPr>
        <w:t>»</w:t>
      </w:r>
    </w:p>
    <w:p w:rsidR="007864A2" w:rsidRPr="00B048EE" w:rsidRDefault="007864A2" w:rsidP="003F46A7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4A2" w:rsidRPr="00D52452" w:rsidRDefault="00334B24" w:rsidP="00D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27 декабря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F2B8A" w:rsidRPr="00AF2B8A" w:rsidRDefault="007864A2" w:rsidP="00AF2B8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6434F"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9 статьи 13 Федерального закона от 27 июля 2010 года № 210-ФЗ «Об организации предоставления государственных и муниципальных услуг» для проведения независимой экспертизы</w:t>
      </w:r>
      <w:r w:rsidR="006720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F46A7" w:rsidRPr="003F46A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постановления Администрации </w:t>
      </w:r>
      <w:proofErr w:type="spellStart"/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утверждается Административный регламент по предоставлению муниципальной услуги </w:t>
      </w:r>
      <w:r w:rsidR="001C374C" w:rsidRPr="001C374C">
        <w:rPr>
          <w:rFonts w:ascii="Times New Roman" w:hAnsi="Times New Roman" w:cs="Times New Roman"/>
          <w:sz w:val="28"/>
        </w:rPr>
        <w:t>«</w:t>
      </w:r>
      <w:r w:rsidR="00334B24" w:rsidRPr="00334B24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="003F46A7" w:rsidRPr="001C37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0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проект Административного регламента)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составляет 15 календарных дней со дня размещения проекта Административного регламента</w:t>
      </w:r>
      <w:proofErr w:type="gramEnd"/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муниципального образования «</w:t>
      </w:r>
      <w:proofErr w:type="spellStart"/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Окуловский</w:t>
      </w:r>
      <w:proofErr w:type="spellEnd"/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район» в информационно-телекоммуникационной сети «Интернет», с </w:t>
      </w:r>
      <w:r w:rsidR="00334B24">
        <w:rPr>
          <w:rFonts w:ascii="Times New Roman" w:hAnsi="Times New Roman" w:cs="Times New Roman"/>
          <w:sz w:val="28"/>
          <w:szCs w:val="28"/>
          <w:lang w:eastAsia="ru-RU"/>
        </w:rPr>
        <w:t xml:space="preserve">27 декабря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334B24">
        <w:rPr>
          <w:rFonts w:ascii="Times New Roman" w:hAnsi="Times New Roman" w:cs="Times New Roman"/>
          <w:sz w:val="28"/>
          <w:szCs w:val="28"/>
          <w:lang w:eastAsia="ru-RU"/>
        </w:rPr>
        <w:t>11 января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34B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864A2" w:rsidRPr="003F46A7" w:rsidRDefault="007864A2" w:rsidP="00AF2B8A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независимой экспертизе проекта Административного регламента просим направить в Администрацию Окуловского муниципального района в период с </w:t>
      </w:r>
      <w:r w:rsidR="00334B24">
        <w:rPr>
          <w:rFonts w:ascii="Times New Roman" w:hAnsi="Times New Roman" w:cs="Times New Roman"/>
          <w:sz w:val="28"/>
          <w:szCs w:val="28"/>
          <w:lang w:eastAsia="ru-RU"/>
        </w:rPr>
        <w:t>27.12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334B24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334B2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34B24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г. по адресу: г.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каб. 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1186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21656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эл. почте </w:t>
      </w:r>
      <w:hyperlink r:id="rId7" w:history="1"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okuladm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4A2" w:rsidRPr="00D52452" w:rsidRDefault="007864A2" w:rsidP="00D52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4A2" w:rsidRPr="00D52452" w:rsidRDefault="007864A2" w:rsidP="00446F58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14EAE"/>
    <w:rsid w:val="00027C09"/>
    <w:rsid w:val="00056325"/>
    <w:rsid w:val="00060F22"/>
    <w:rsid w:val="00080C7D"/>
    <w:rsid w:val="00080FA1"/>
    <w:rsid w:val="001B3DA4"/>
    <w:rsid w:val="001C374C"/>
    <w:rsid w:val="00217712"/>
    <w:rsid w:val="002531B3"/>
    <w:rsid w:val="002634C9"/>
    <w:rsid w:val="0029166F"/>
    <w:rsid w:val="002A3BDA"/>
    <w:rsid w:val="002A6144"/>
    <w:rsid w:val="002E0AF2"/>
    <w:rsid w:val="002F65C1"/>
    <w:rsid w:val="00314E1D"/>
    <w:rsid w:val="00334B24"/>
    <w:rsid w:val="00363C8E"/>
    <w:rsid w:val="00370700"/>
    <w:rsid w:val="00375396"/>
    <w:rsid w:val="003B3D46"/>
    <w:rsid w:val="003F46A7"/>
    <w:rsid w:val="00446F58"/>
    <w:rsid w:val="00506BBC"/>
    <w:rsid w:val="00534660"/>
    <w:rsid w:val="00616916"/>
    <w:rsid w:val="00624ABA"/>
    <w:rsid w:val="00641E7C"/>
    <w:rsid w:val="006720F8"/>
    <w:rsid w:val="00717D6F"/>
    <w:rsid w:val="007205E0"/>
    <w:rsid w:val="00747A76"/>
    <w:rsid w:val="0076434F"/>
    <w:rsid w:val="00777A81"/>
    <w:rsid w:val="007864A2"/>
    <w:rsid w:val="00790B0F"/>
    <w:rsid w:val="007E5073"/>
    <w:rsid w:val="00871FDA"/>
    <w:rsid w:val="008C6A04"/>
    <w:rsid w:val="008E5710"/>
    <w:rsid w:val="0091186F"/>
    <w:rsid w:val="00926768"/>
    <w:rsid w:val="009343F0"/>
    <w:rsid w:val="00A7234F"/>
    <w:rsid w:val="00AF2B8A"/>
    <w:rsid w:val="00B048EE"/>
    <w:rsid w:val="00B91BE7"/>
    <w:rsid w:val="00BE6A93"/>
    <w:rsid w:val="00C56C95"/>
    <w:rsid w:val="00C952BC"/>
    <w:rsid w:val="00CA4E34"/>
    <w:rsid w:val="00D03162"/>
    <w:rsid w:val="00D15C84"/>
    <w:rsid w:val="00D52452"/>
    <w:rsid w:val="00D55950"/>
    <w:rsid w:val="00DA252B"/>
    <w:rsid w:val="00E06024"/>
    <w:rsid w:val="00E434D4"/>
    <w:rsid w:val="00F35ACE"/>
    <w:rsid w:val="00F4356B"/>
    <w:rsid w:val="00F87514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@okul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7DF43-E101-4146-A768-92F8DE18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Диана Артемьева</cp:lastModifiedBy>
  <cp:revision>5</cp:revision>
  <cp:lastPrinted>2022-01-20T11:58:00Z</cp:lastPrinted>
  <dcterms:created xsi:type="dcterms:W3CDTF">2022-01-19T09:27:00Z</dcterms:created>
  <dcterms:modified xsi:type="dcterms:W3CDTF">2022-01-20T11:59:00Z</dcterms:modified>
</cp:coreProperties>
</file>